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1C" w:rsidRPr="00F523B4" w:rsidRDefault="00AF5E1C" w:rsidP="00AF5E1C">
      <w:pPr>
        <w:ind w:left="142"/>
        <w:jc w:val="center"/>
        <w:rPr>
          <w:b/>
          <w:bCs/>
          <w:i/>
        </w:rPr>
      </w:pPr>
      <w:r w:rsidRPr="00F523B4">
        <w:rPr>
          <w:b/>
          <w:bCs/>
          <w:i/>
        </w:rPr>
        <w:t>Информационное сообщение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о проведении конкурса по закупу услуг по оценке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 имущества (активов) должника</w:t>
      </w:r>
    </w:p>
    <w:p w:rsidR="00AF5E1C" w:rsidRDefault="00AF5E1C" w:rsidP="00AF5E1C">
      <w:pPr>
        <w:ind w:left="142"/>
        <w:jc w:val="center"/>
        <w:rPr>
          <w:b/>
          <w:bCs/>
          <w:i/>
        </w:rPr>
      </w:pPr>
    </w:p>
    <w:p w:rsidR="00795D26" w:rsidRPr="00262916" w:rsidRDefault="00795D26" w:rsidP="00795D26">
      <w:pPr>
        <w:ind w:firstLine="567"/>
        <w:jc w:val="both"/>
        <w:rPr>
          <w:i/>
        </w:rPr>
      </w:pPr>
      <w:proofErr w:type="spellStart"/>
      <w:r w:rsidRPr="00262916">
        <w:rPr>
          <w:bCs/>
          <w:i/>
        </w:rPr>
        <w:t>Банкротный</w:t>
      </w:r>
      <w:proofErr w:type="spellEnd"/>
      <w:r w:rsidRPr="00262916">
        <w:rPr>
          <w:bCs/>
          <w:i/>
        </w:rPr>
        <w:t xml:space="preserve"> управляющий </w:t>
      </w:r>
      <w:r>
        <w:rPr>
          <w:bCs/>
          <w:i/>
        </w:rPr>
        <w:t xml:space="preserve">Индивидуального предпринимателя </w:t>
      </w:r>
      <w:r w:rsidRPr="00262916">
        <w:rPr>
          <w:bCs/>
          <w:i/>
        </w:rPr>
        <w:t>«</w:t>
      </w:r>
      <w:proofErr w:type="spellStart"/>
      <w:r>
        <w:rPr>
          <w:bCs/>
          <w:i/>
        </w:rPr>
        <w:t>Батшабаев</w:t>
      </w:r>
      <w:proofErr w:type="spellEnd"/>
      <w:r>
        <w:rPr>
          <w:bCs/>
          <w:i/>
        </w:rPr>
        <w:t xml:space="preserve"> К.А.</w:t>
      </w:r>
      <w:r w:rsidRPr="00262916">
        <w:rPr>
          <w:bCs/>
          <w:i/>
        </w:rPr>
        <w:t>»</w:t>
      </w:r>
      <w:r>
        <w:rPr>
          <w:bCs/>
          <w:i/>
        </w:rPr>
        <w:t xml:space="preserve"> И</w:t>
      </w:r>
      <w:r w:rsidRPr="00262916">
        <w:rPr>
          <w:bCs/>
          <w:i/>
        </w:rPr>
        <w:t xml:space="preserve">ИН </w:t>
      </w:r>
      <w:r>
        <w:rPr>
          <w:i/>
        </w:rPr>
        <w:t>800320300502</w:t>
      </w:r>
      <w:r w:rsidRPr="00262916">
        <w:rPr>
          <w:bCs/>
          <w:i/>
        </w:rPr>
        <w:t xml:space="preserve">, РК, </w:t>
      </w:r>
      <w:proofErr w:type="spellStart"/>
      <w:r w:rsidRPr="00262916">
        <w:rPr>
          <w:bCs/>
          <w:i/>
        </w:rPr>
        <w:t>Мангистауская</w:t>
      </w:r>
      <w:proofErr w:type="spellEnd"/>
      <w:r w:rsidRPr="00262916">
        <w:rPr>
          <w:bCs/>
          <w:i/>
        </w:rPr>
        <w:t xml:space="preserve"> область, город Актау, </w:t>
      </w:r>
      <w:r>
        <w:rPr>
          <w:bCs/>
          <w:i/>
        </w:rPr>
        <w:t>3 микрорайон, 211</w:t>
      </w:r>
      <w:r w:rsidRPr="00262916">
        <w:rPr>
          <w:bCs/>
          <w:i/>
        </w:rPr>
        <w:t xml:space="preserve"> здание</w:t>
      </w:r>
      <w:r>
        <w:rPr>
          <w:bCs/>
          <w:i/>
        </w:rPr>
        <w:t xml:space="preserve"> (гостиница «Зеленая»)</w:t>
      </w:r>
      <w:r w:rsidRPr="00262916">
        <w:rPr>
          <w:bCs/>
          <w:i/>
        </w:rPr>
        <w:t>, 10</w:t>
      </w:r>
      <w:r>
        <w:rPr>
          <w:bCs/>
          <w:i/>
        </w:rPr>
        <w:t>4</w:t>
      </w:r>
      <w:r w:rsidRPr="00262916">
        <w:rPr>
          <w:bCs/>
          <w:i/>
        </w:rPr>
        <w:t xml:space="preserve"> офис</w:t>
      </w:r>
      <w:r>
        <w:rPr>
          <w:bCs/>
          <w:i/>
        </w:rPr>
        <w:t xml:space="preserve">, </w:t>
      </w:r>
      <w:r w:rsidRPr="00262916">
        <w:rPr>
          <w:i/>
        </w:rPr>
        <w:t xml:space="preserve">объявляет конкурс по закупу услуг по оценке имущества (активов) должника, находящегося по адресу: </w:t>
      </w:r>
      <w:proofErr w:type="spellStart"/>
      <w:r w:rsidRPr="00262916">
        <w:rPr>
          <w:i/>
        </w:rPr>
        <w:t>Мангистауская</w:t>
      </w:r>
      <w:proofErr w:type="spellEnd"/>
      <w:r w:rsidRPr="00262916">
        <w:rPr>
          <w:i/>
        </w:rPr>
        <w:t xml:space="preserve"> область, </w:t>
      </w:r>
      <w:r>
        <w:rPr>
          <w:i/>
        </w:rPr>
        <w:t>город Актау</w:t>
      </w:r>
      <w:r>
        <w:rPr>
          <w:i/>
          <w:lang w:val="kk-KZ"/>
        </w:rPr>
        <w:t xml:space="preserve"> и Тупкараганский район</w:t>
      </w:r>
      <w:r>
        <w:rPr>
          <w:i/>
        </w:rPr>
        <w:t>.</w:t>
      </w:r>
    </w:p>
    <w:p w:rsidR="00795D26" w:rsidRPr="00262916" w:rsidRDefault="00795D26" w:rsidP="00795D26">
      <w:pPr>
        <w:ind w:firstLine="567"/>
        <w:jc w:val="both"/>
        <w:rPr>
          <w:i/>
        </w:rPr>
      </w:pPr>
      <w:r w:rsidRPr="00262916">
        <w:rPr>
          <w:i/>
        </w:rPr>
        <w:t xml:space="preserve">В состав имущества (активов) должника входит: </w:t>
      </w:r>
    </w:p>
    <w:p w:rsidR="00795D26" w:rsidRDefault="00795D26" w:rsidP="00795D26">
      <w:pPr>
        <w:ind w:firstLine="567"/>
        <w:jc w:val="both"/>
        <w:rPr>
          <w:i/>
        </w:rPr>
      </w:pPr>
      <w:r w:rsidRPr="00294DA4">
        <w:rPr>
          <w:i/>
        </w:rPr>
        <w:t xml:space="preserve">- </w:t>
      </w:r>
      <w:r>
        <w:rPr>
          <w:i/>
        </w:rPr>
        <w:t xml:space="preserve">Парковочное место под кадастровым номером </w:t>
      </w:r>
      <w:proofErr w:type="gramStart"/>
      <w:r>
        <w:rPr>
          <w:i/>
        </w:rPr>
        <w:t>13:200:015:248:1</w:t>
      </w:r>
      <w:proofErr w:type="gramEnd"/>
      <w:r>
        <w:rPr>
          <w:i/>
        </w:rPr>
        <w:t>:пм170, расположенное по адресу: 15 микрорайон, 69 дом, 170 парковочное место;</w:t>
      </w:r>
    </w:p>
    <w:p w:rsidR="00795D26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111063">
        <w:rPr>
          <w:i/>
        </w:rPr>
        <w:t>Парковочное место под кадастровым номером</w:t>
      </w:r>
      <w:r>
        <w:rPr>
          <w:i/>
        </w:rPr>
        <w:t xml:space="preserve"> </w:t>
      </w:r>
      <w:proofErr w:type="gramStart"/>
      <w:r>
        <w:rPr>
          <w:i/>
        </w:rPr>
        <w:t>13:200:015:248:1</w:t>
      </w:r>
      <w:proofErr w:type="gramEnd"/>
      <w:r>
        <w:rPr>
          <w:i/>
        </w:rPr>
        <w:t>:мм171, расположенное по адресу: 15 микрорайон, 69 дом, 171 парковочное место;</w:t>
      </w:r>
    </w:p>
    <w:p w:rsidR="00795D26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Нежилое помещение под кадастровым номером </w:t>
      </w:r>
      <w:proofErr w:type="gramStart"/>
      <w:r>
        <w:rPr>
          <w:i/>
        </w:rPr>
        <w:t>13:200:015:248:1</w:t>
      </w:r>
      <w:proofErr w:type="gramEnd"/>
      <w:r>
        <w:rPr>
          <w:i/>
        </w:rPr>
        <w:t>:нп124, расположенное по адресу: 15 микрорайон, 69 дом, нежилое помещение 124;</w:t>
      </w:r>
    </w:p>
    <w:p w:rsidR="00795D26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111063">
        <w:rPr>
          <w:i/>
        </w:rPr>
        <w:t>Нежилое помещение под кадастровым номером</w:t>
      </w:r>
      <w:r>
        <w:rPr>
          <w:i/>
        </w:rPr>
        <w:t xml:space="preserve"> </w:t>
      </w:r>
      <w:proofErr w:type="gramStart"/>
      <w:r>
        <w:rPr>
          <w:i/>
        </w:rPr>
        <w:t>13:200:015:248:1</w:t>
      </w:r>
      <w:proofErr w:type="gramEnd"/>
      <w:r>
        <w:rPr>
          <w:i/>
        </w:rPr>
        <w:t>нп125, расположенное по адресу: 15 микрорайон, 69 дом, нежилое помещение 15;</w:t>
      </w:r>
    </w:p>
    <w:p w:rsidR="00795D26" w:rsidRPr="001618DF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Земельный участок площадью 10 га под кадастровым номером 13:199:007:758, расположенный по адресу: </w:t>
      </w:r>
      <w:proofErr w:type="spellStart"/>
      <w:r>
        <w:rPr>
          <w:i/>
        </w:rPr>
        <w:t>Мангистауская</w:t>
      </w:r>
      <w:proofErr w:type="spellEnd"/>
      <w:r>
        <w:rPr>
          <w:i/>
        </w:rPr>
        <w:t xml:space="preserve"> область, </w:t>
      </w:r>
      <w:proofErr w:type="spellStart"/>
      <w:r>
        <w:rPr>
          <w:i/>
        </w:rPr>
        <w:t>Тупкараганский</w:t>
      </w:r>
      <w:proofErr w:type="spellEnd"/>
      <w:r>
        <w:rPr>
          <w:i/>
        </w:rPr>
        <w:t xml:space="preserve"> район, местность </w:t>
      </w:r>
      <w:proofErr w:type="spellStart"/>
      <w:r>
        <w:rPr>
          <w:i/>
        </w:rPr>
        <w:t>Калипан</w:t>
      </w:r>
      <w:proofErr w:type="spellEnd"/>
      <w:r>
        <w:rPr>
          <w:i/>
        </w:rPr>
        <w:t>, участок 16/15;</w:t>
      </w:r>
    </w:p>
    <w:p w:rsidR="00795D26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</w:t>
      </w:r>
      <w:bookmarkStart w:id="0" w:name="_Hlk175300441"/>
      <w:r>
        <w:rPr>
          <w:i/>
        </w:rPr>
        <w:t xml:space="preserve">Земельный участок площадью </w:t>
      </w:r>
      <w:r w:rsidRPr="001618DF">
        <w:rPr>
          <w:i/>
        </w:rPr>
        <w:t>0</w:t>
      </w:r>
      <w:r>
        <w:rPr>
          <w:i/>
        </w:rPr>
        <w:t>,</w:t>
      </w:r>
      <w:r w:rsidRPr="001618DF">
        <w:rPr>
          <w:i/>
        </w:rPr>
        <w:t>0532</w:t>
      </w:r>
      <w:r>
        <w:rPr>
          <w:i/>
        </w:rPr>
        <w:t xml:space="preserve"> га под кадастровым номером 13:200:010:381, расположенный по адресу: </w:t>
      </w:r>
      <w:proofErr w:type="spellStart"/>
      <w:r>
        <w:rPr>
          <w:i/>
        </w:rPr>
        <w:t>Мангистауская</w:t>
      </w:r>
      <w:proofErr w:type="spellEnd"/>
      <w:r>
        <w:rPr>
          <w:i/>
        </w:rPr>
        <w:t xml:space="preserve"> область, город Актау, микрорайон </w:t>
      </w:r>
      <w:proofErr w:type="spellStart"/>
      <w:r>
        <w:rPr>
          <w:i/>
        </w:rPr>
        <w:t>Самал</w:t>
      </w:r>
      <w:proofErr w:type="spellEnd"/>
      <w:r>
        <w:rPr>
          <w:i/>
        </w:rPr>
        <w:t xml:space="preserve"> 1, участок 8/1;</w:t>
      </w:r>
      <w:bookmarkEnd w:id="0"/>
    </w:p>
    <w:p w:rsidR="00795D26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1618DF">
        <w:rPr>
          <w:i/>
        </w:rPr>
        <w:t>Земельный участок площадью 0,0532 га под кадастровым номером 13:200:010:38</w:t>
      </w:r>
      <w:r>
        <w:rPr>
          <w:i/>
        </w:rPr>
        <w:t>0</w:t>
      </w:r>
      <w:r w:rsidRPr="001618DF">
        <w:rPr>
          <w:i/>
        </w:rPr>
        <w:t xml:space="preserve">, расположенный по адресу: </w:t>
      </w:r>
      <w:proofErr w:type="spellStart"/>
      <w:r w:rsidRPr="001618DF">
        <w:rPr>
          <w:i/>
        </w:rPr>
        <w:t>Мангистауская</w:t>
      </w:r>
      <w:proofErr w:type="spellEnd"/>
      <w:r w:rsidRPr="001618DF">
        <w:rPr>
          <w:i/>
        </w:rPr>
        <w:t xml:space="preserve"> область, город Актау, микрорайон </w:t>
      </w:r>
      <w:proofErr w:type="spellStart"/>
      <w:r w:rsidRPr="001618DF">
        <w:rPr>
          <w:i/>
        </w:rPr>
        <w:t>Самал</w:t>
      </w:r>
      <w:proofErr w:type="spellEnd"/>
      <w:r w:rsidRPr="001618DF">
        <w:rPr>
          <w:i/>
        </w:rPr>
        <w:t xml:space="preserve"> 1, участок 8/</w:t>
      </w:r>
      <w:r>
        <w:rPr>
          <w:i/>
        </w:rPr>
        <w:t>2</w:t>
      </w:r>
      <w:r w:rsidRPr="001618DF">
        <w:rPr>
          <w:i/>
        </w:rPr>
        <w:t>;</w:t>
      </w:r>
    </w:p>
    <w:p w:rsidR="00795D26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1618DF">
        <w:rPr>
          <w:i/>
        </w:rPr>
        <w:t>Земельный участок площадью 0,0532 га под кадастровым номером 13:200:010:3</w:t>
      </w:r>
      <w:r>
        <w:rPr>
          <w:i/>
        </w:rPr>
        <w:t>79</w:t>
      </w:r>
      <w:r w:rsidRPr="001618DF">
        <w:rPr>
          <w:i/>
        </w:rPr>
        <w:t xml:space="preserve">, расположенный по адресу: </w:t>
      </w:r>
      <w:proofErr w:type="spellStart"/>
      <w:r w:rsidRPr="001618DF">
        <w:rPr>
          <w:i/>
        </w:rPr>
        <w:t>Мангистауская</w:t>
      </w:r>
      <w:proofErr w:type="spellEnd"/>
      <w:r w:rsidRPr="001618DF">
        <w:rPr>
          <w:i/>
        </w:rPr>
        <w:t xml:space="preserve"> область, город Актау, микрорайон </w:t>
      </w:r>
      <w:proofErr w:type="spellStart"/>
      <w:r w:rsidRPr="001618DF">
        <w:rPr>
          <w:i/>
        </w:rPr>
        <w:t>Самал</w:t>
      </w:r>
      <w:proofErr w:type="spellEnd"/>
      <w:r w:rsidRPr="001618DF">
        <w:rPr>
          <w:i/>
        </w:rPr>
        <w:t xml:space="preserve"> 1, участок 8/</w:t>
      </w:r>
      <w:r>
        <w:rPr>
          <w:i/>
        </w:rPr>
        <w:t>3</w:t>
      </w:r>
      <w:r w:rsidRPr="001618DF">
        <w:rPr>
          <w:i/>
        </w:rPr>
        <w:t>;</w:t>
      </w:r>
    </w:p>
    <w:p w:rsidR="00795D26" w:rsidRPr="001618DF" w:rsidRDefault="00795D26" w:rsidP="00795D26">
      <w:pPr>
        <w:ind w:firstLine="567"/>
        <w:jc w:val="both"/>
        <w:rPr>
          <w:i/>
        </w:rPr>
      </w:pPr>
      <w:r>
        <w:rPr>
          <w:i/>
        </w:rPr>
        <w:t xml:space="preserve">- 6-ти комнатный жилой дом с земельным участком площадью 0,0490 </w:t>
      </w:r>
      <w:proofErr w:type="spellStart"/>
      <w:r>
        <w:rPr>
          <w:i/>
        </w:rPr>
        <w:t>кв.м</w:t>
      </w:r>
      <w:proofErr w:type="spellEnd"/>
      <w:r>
        <w:rPr>
          <w:i/>
        </w:rPr>
        <w:t xml:space="preserve">. под кадастровым номером 13:200:030:191, находящийся по адресу: </w:t>
      </w:r>
      <w:proofErr w:type="spellStart"/>
      <w:r>
        <w:rPr>
          <w:i/>
        </w:rPr>
        <w:t>Мангистауская</w:t>
      </w:r>
      <w:proofErr w:type="spellEnd"/>
      <w:r>
        <w:rPr>
          <w:i/>
        </w:rPr>
        <w:t xml:space="preserve"> область, город Актау, 30 микрорайон, дом 106/1. </w:t>
      </w:r>
    </w:p>
    <w:p w:rsidR="00795D26" w:rsidRPr="00E81222" w:rsidRDefault="00795D26" w:rsidP="00795D26">
      <w:pPr>
        <w:ind w:firstLine="567"/>
        <w:jc w:val="both"/>
        <w:rPr>
          <w:i/>
        </w:rPr>
      </w:pPr>
      <w:r w:rsidRPr="00E81222">
        <w:rPr>
          <w:i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</w:t>
      </w:r>
      <w:r>
        <w:rPr>
          <w:bCs/>
          <w:i/>
        </w:rPr>
        <w:t>3 микрорайон, 211</w:t>
      </w:r>
      <w:r w:rsidRPr="00262916">
        <w:rPr>
          <w:bCs/>
          <w:i/>
        </w:rPr>
        <w:t xml:space="preserve"> здание</w:t>
      </w:r>
      <w:r w:rsidRPr="00E81222">
        <w:rPr>
          <w:i/>
        </w:rPr>
        <w:t>, 10</w:t>
      </w:r>
      <w:r w:rsidRPr="00553EB2">
        <w:rPr>
          <w:i/>
        </w:rPr>
        <w:t>4</w:t>
      </w:r>
      <w:r w:rsidRPr="00E81222">
        <w:rPr>
          <w:i/>
        </w:rPr>
        <w:t xml:space="preserve"> </w:t>
      </w:r>
      <w:r>
        <w:rPr>
          <w:i/>
        </w:rPr>
        <w:t>офис, тел.: 8</w:t>
      </w:r>
      <w:r w:rsidRPr="00E81222">
        <w:rPr>
          <w:i/>
        </w:rPr>
        <w:t xml:space="preserve">(7292)50-35-00, сот. тел: 8 777 6319 666, 8701 382 08 58, электронная почта: </w:t>
      </w:r>
      <w:hyperlink r:id="rId8" w:history="1">
        <w:r w:rsidRPr="006E0AC7">
          <w:rPr>
            <w:rStyle w:val="a3"/>
            <w:i/>
            <w:lang w:val="kk-KZ"/>
          </w:rPr>
          <w:t>iskander.west@mail.ru</w:t>
        </w:r>
      </w:hyperlink>
      <w:r w:rsidRPr="00E81222">
        <w:rPr>
          <w:i/>
        </w:rPr>
        <w:t>.</w:t>
      </w:r>
    </w:p>
    <w:p w:rsidR="00795D26" w:rsidRDefault="00795D26" w:rsidP="00795D26">
      <w:pPr>
        <w:ind w:firstLine="567"/>
        <w:jc w:val="both"/>
        <w:rPr>
          <w:i/>
        </w:rPr>
      </w:pPr>
      <w:r w:rsidRPr="00097AFD">
        <w:rPr>
          <w:i/>
        </w:rPr>
        <w:t xml:space="preserve">Претензии по организации конкурса принимаются с 9.00 до 18.30 часов, перерыв на обед с 13.00 до 14.30 часов по адресу: город Актау, 31Б микрорайон, 35 здание, 407 кабинет, тел.: 8 (7292) 30-13-10 (1073), электронная почта: </w:t>
      </w:r>
      <w:hyperlink r:id="rId9" w:history="1">
        <w:r w:rsidRPr="00B4029D">
          <w:rPr>
            <w:rStyle w:val="a3"/>
            <w:i/>
          </w:rPr>
          <w:t>b.baimagambetov@kgd.gov.kz</w:t>
        </w:r>
      </w:hyperlink>
      <w:r w:rsidRPr="00097AFD">
        <w:rPr>
          <w:i/>
        </w:rPr>
        <w:t>.</w:t>
      </w:r>
    </w:p>
    <w:p w:rsidR="00795D26" w:rsidRPr="00F523B4" w:rsidRDefault="00795D26" w:rsidP="00AF5E1C">
      <w:pPr>
        <w:ind w:left="142"/>
        <w:jc w:val="center"/>
        <w:rPr>
          <w:b/>
          <w:bCs/>
          <w:i/>
        </w:rPr>
      </w:pPr>
      <w:bookmarkStart w:id="1" w:name="_GoBack"/>
      <w:bookmarkEnd w:id="1"/>
    </w:p>
    <w:sectPr w:rsidR="00795D26" w:rsidRPr="00F523B4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89" w:rsidRDefault="00E00189" w:rsidP="00AF4CEB">
      <w:r>
        <w:separator/>
      </w:r>
    </w:p>
  </w:endnote>
  <w:endnote w:type="continuationSeparator" w:id="0">
    <w:p w:rsidR="00E00189" w:rsidRDefault="00E00189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89" w:rsidRDefault="00E00189" w:rsidP="00AF4CEB">
      <w:r>
        <w:separator/>
      </w:r>
    </w:p>
  </w:footnote>
  <w:footnote w:type="continuationSeparator" w:id="0">
    <w:p w:rsidR="00E00189" w:rsidRDefault="00E00189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59"/>
    <w:multiLevelType w:val="hybridMultilevel"/>
    <w:tmpl w:val="FB5A6460"/>
    <w:lvl w:ilvl="0" w:tplc="451CB4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672FF4"/>
    <w:multiLevelType w:val="hybridMultilevel"/>
    <w:tmpl w:val="DB643216"/>
    <w:lvl w:ilvl="0" w:tplc="B23E68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7343CF"/>
    <w:multiLevelType w:val="hybridMultilevel"/>
    <w:tmpl w:val="3A1A76D8"/>
    <w:lvl w:ilvl="0" w:tplc="EC1C9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7CF04CD"/>
    <w:multiLevelType w:val="hybridMultilevel"/>
    <w:tmpl w:val="7A7A1428"/>
    <w:lvl w:ilvl="0" w:tplc="3446D4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079FE"/>
    <w:rsid w:val="000C27E0"/>
    <w:rsid w:val="000D3F00"/>
    <w:rsid w:val="00143886"/>
    <w:rsid w:val="00174F66"/>
    <w:rsid w:val="001834A3"/>
    <w:rsid w:val="00194BA1"/>
    <w:rsid w:val="002548DF"/>
    <w:rsid w:val="00262147"/>
    <w:rsid w:val="0031286F"/>
    <w:rsid w:val="00387A5C"/>
    <w:rsid w:val="00423A1E"/>
    <w:rsid w:val="0043721C"/>
    <w:rsid w:val="004C6232"/>
    <w:rsid w:val="005456C8"/>
    <w:rsid w:val="00552AB4"/>
    <w:rsid w:val="00574122"/>
    <w:rsid w:val="00580A1C"/>
    <w:rsid w:val="00581322"/>
    <w:rsid w:val="005A73C6"/>
    <w:rsid w:val="005C21D0"/>
    <w:rsid w:val="00614053"/>
    <w:rsid w:val="00647AF9"/>
    <w:rsid w:val="006C6F6D"/>
    <w:rsid w:val="006D7820"/>
    <w:rsid w:val="0070216E"/>
    <w:rsid w:val="00774D85"/>
    <w:rsid w:val="00795D26"/>
    <w:rsid w:val="007E721D"/>
    <w:rsid w:val="0080781B"/>
    <w:rsid w:val="0083340D"/>
    <w:rsid w:val="008837A7"/>
    <w:rsid w:val="00883BF6"/>
    <w:rsid w:val="008B1BC5"/>
    <w:rsid w:val="008B3DB3"/>
    <w:rsid w:val="0091763C"/>
    <w:rsid w:val="009431B5"/>
    <w:rsid w:val="009D6105"/>
    <w:rsid w:val="009D6786"/>
    <w:rsid w:val="009F4259"/>
    <w:rsid w:val="00A02810"/>
    <w:rsid w:val="00A40ADB"/>
    <w:rsid w:val="00AD2E12"/>
    <w:rsid w:val="00AF4CEB"/>
    <w:rsid w:val="00AF5E1C"/>
    <w:rsid w:val="00B334CD"/>
    <w:rsid w:val="00B772BF"/>
    <w:rsid w:val="00B961C9"/>
    <w:rsid w:val="00BE14ED"/>
    <w:rsid w:val="00C23003"/>
    <w:rsid w:val="00C527BA"/>
    <w:rsid w:val="00C576E2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E00189"/>
    <w:rsid w:val="00E245FA"/>
    <w:rsid w:val="00E72F00"/>
    <w:rsid w:val="00EA1BDA"/>
    <w:rsid w:val="00EB02B8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baimagambeto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DD5F-A2D7-4B86-A5D9-B6A67AAB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114</cp:revision>
  <cp:lastPrinted>2024-04-22T06:05:00Z</cp:lastPrinted>
  <dcterms:created xsi:type="dcterms:W3CDTF">2022-07-14T04:54:00Z</dcterms:created>
  <dcterms:modified xsi:type="dcterms:W3CDTF">2024-08-27T13:06:00Z</dcterms:modified>
</cp:coreProperties>
</file>